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103"/>
      </w:tblGrid>
      <w:tr w:rsidR="00C836D0" w:rsidRPr="00C836D0" w:rsidTr="00386935">
        <w:trPr>
          <w:trHeight w:val="1846"/>
        </w:trPr>
        <w:tc>
          <w:tcPr>
            <w:tcW w:w="4678" w:type="dxa"/>
          </w:tcPr>
          <w:p w:rsidR="00C836D0" w:rsidRPr="00C836D0" w:rsidRDefault="00860A16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60A16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9" o:spid="_x0000_s1026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YZAfYJYCAAA7BQAADgAAAAAAAAAAAAAAAAAuAgAAZHJzL2Uyb0RvYy54&#10;bWxQSwECLQAUAAYACAAAACEAy96Std0AAAAHAQAADwAAAAAAAAAAAAAAAADwBAAAZHJzL2Rvd25y&#10;ZXYueG1sUEsFBgAAAAAEAAQA8wAAAPoFAAAAAA==&#10;" o:allowincell="f" stroked="f">
                  <v:stroke startarrowwidth="narrow" startarrowlength="short" endarrowwidth="narrow" endarrowlength="short"/>
                </v:line>
              </w:pict>
            </w:r>
            <w:r w:rsidRPr="00860A16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8" o:spid="_x0000_s1034" style="position:absolute;left:0;text-align:left;z-index:251660288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AJ04ZClwIAADsFAAAOAAAAAAAAAAAAAAAAAC4CAABkcnMvZTJvRG9j&#10;LnhtbFBLAQItABQABgAIAAAAIQDQ2uHb3gAAAAgBAAAPAAAAAAAAAAAAAAAAAPEEAABkcnMvZG93&#10;bnJldi54bWxQSwUGAAAAAAQABADzAAAA/AUAAAAA&#10;" o:allowincell="f" stroked="f">
                  <v:stroke startarrowwidth="narrow" startarrowlength="short" endarrowwidth="narrow" endarrowlength="short"/>
                </v:line>
              </w:pict>
            </w:r>
            <w:r w:rsidRPr="00860A16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7" o:spid="_x0000_s1033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9nEv/pYCAAA7BQAADgAAAAAAAAAAAAAAAAAuAgAAZHJzL2Uyb0Rv&#10;Yy54bWxQSwECLQAUAAYACAAAACEA+b1CFOAAAAAKAQAADwAAAAAAAAAAAAAAAADwBAAAZHJzL2Rv&#10;d25yZXYueG1sUEsFBgAAAAAEAAQA8wAAAP0FAAAAAA==&#10;" o:allowincell="f" stroked="f">
                  <v:stroke startarrowwidth="narrow" startarrowlength="short" endarrowwidth="narrow" endarrowlength="short"/>
                </v:line>
              </w:pict>
            </w:r>
            <w:r w:rsidRPr="00860A16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6" o:spid="_x0000_s1032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IBDHjCXAgAAOwUAAA4AAAAAAAAAAAAAAAAALgIAAGRycy9lMm9Eb2Mu&#10;eG1sUEsBAi0AFAAGAAgAAAAhAMvekrXdAAAABwEAAA8AAAAAAAAAAAAAAAAA8QQAAGRycy9kb3du&#10;cmV2LnhtbFBLBQYAAAAABAAEAPMAAAD7BQAAAAA=&#10;" o:allowincell="f" stroked="f">
                  <v:stroke startarrowwidth="narrow" startarrowlength="short" endarrowwidth="narrow" endarrowlength="short"/>
                </v:line>
              </w:pict>
            </w:r>
            <w:r w:rsidRPr="00860A16"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line id="Прямая соединительная линия 5" o:spid="_x0000_s1031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GnzRcXgIAAI4EAAAOAAAAAAAAAAAAAAAAAC4CAABkcnMvZTJvRG9j&#10;LnhtbFBLAQItABQABgAIAAAAIQCCtA5c3gAAAAkBAAAPAAAAAAAAAAAAAAAAALgEAABkcnMvZG93&#10;bnJldi54bWxQSwUGAAAAAAQABADzAAAAwwUAAAAA&#10;" o:allowincell="f">
                  <v:stroke startarrowwidth="narrow" startarrowlength="short" endarrowwidth="narrow" endarrowlength="short"/>
                </v:line>
              </w:pic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АДМИНИСТРАЦИЯ</w:t>
            </w:r>
          </w:p>
          <w:p w:rsidR="005B4D7F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МУНИЦИПАЛЬНОГО 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ОБРАЗОВАНИЯ </w:t>
            </w:r>
          </w:p>
          <w:p w:rsidR="00C836D0" w:rsidRPr="00C836D0" w:rsidRDefault="005B4D7F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СОЛОВЬЕВСКИЙ </w:t>
            </w:r>
            <w:r w:rsidR="00C836D0" w:rsidRPr="00C836D0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СЕЛЬСОВЕТ ОРЕНБУРГСКОГО РАЙОНА ОРЕНБУРГСКОЙ ОБЛАСТИ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  <w:p w:rsidR="00C836D0" w:rsidRPr="005B4D7F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B4D7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О С Т А Н О В Л Е Н И Е</w:t>
            </w:r>
          </w:p>
          <w:p w:rsidR="00C836D0" w:rsidRPr="00C836D0" w:rsidRDefault="00C836D0" w:rsidP="00C8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C836D0" w:rsidRPr="00ED5734" w:rsidRDefault="00ED5734" w:rsidP="0038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</w:pPr>
            <w:r w:rsidRPr="00ED5734">
              <w:rPr>
                <w:rFonts w:ascii="Times New Roman" w:eastAsia="Times New Roman" w:hAnsi="Times New Roman" w:cs="Times New Roman"/>
                <w:b/>
                <w:noProof/>
                <w:sz w:val="28"/>
                <w:lang w:eastAsia="ru-RU"/>
              </w:rPr>
              <w:t xml:space="preserve"> </w:t>
            </w:r>
          </w:p>
        </w:tc>
      </w:tr>
      <w:tr w:rsidR="00C836D0" w:rsidRPr="00C836D0" w:rsidTr="00386935">
        <w:trPr>
          <w:trHeight w:val="720"/>
        </w:trPr>
        <w:tc>
          <w:tcPr>
            <w:tcW w:w="4678" w:type="dxa"/>
          </w:tcPr>
          <w:p w:rsidR="00C836D0" w:rsidRPr="00C836D0" w:rsidRDefault="00386935" w:rsidP="0038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  <w:pict>
                <v:group id="Group 3" o:spid="_x0000_s1035" style="position:absolute;left:0;text-align:left;margin-left:-3.25pt;margin-top:31.6pt;width:238.35pt;height:17.9pt;z-index:251664384;mso-position-horizontal-relative:text;mso-position-vertical-relative:text" coordorigin="6334,1830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">
                  <v:line id="Line 4" o:spid="_x0000_s1036" style="position:absolute;visibility:visible" from="6343,1831" to="6344,2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37" style="position:absolute;visibility:visible" from="6334,1830" to="6623,1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group id="Group 6" o:spid="_x0000_s1038" style="position:absolute;left:10447;top:1898;width:289;height:290" coordorigin="11579,1898" coordsize="289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line id="Line 7" o:spid="_x0000_s1039" style="position:absolute;visibility:visible" from="11579,1898" to="11868,1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<v:stroke startarrowwidth="narrow" startarrowlength="short" endarrowwidth="narrow" endarrowlength="short"/>
                    </v:line>
                    <v:line id="Line 8" o:spid="_x0000_s1040" style="position:absolute;visibility:visible" from="11867,1899" to="11868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<v:stroke startarrowwidth="narrow" startarrowlength="short" endarrowwidth="narrow" endarrowlength="short"/>
                    </v:line>
                  </v:group>
                </v:group>
              </w:pic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04.07.2019</w:t>
            </w:r>
            <w:r w:rsidR="006839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>55-п</w:t>
            </w:r>
          </w:p>
        </w:tc>
        <w:tc>
          <w:tcPr>
            <w:tcW w:w="5103" w:type="dxa"/>
          </w:tcPr>
          <w:p w:rsidR="00C836D0" w:rsidRPr="00C836D0" w:rsidRDefault="00C836D0" w:rsidP="00C836D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lang w:eastAsia="ru-RU"/>
              </w:rPr>
            </w:pPr>
          </w:p>
        </w:tc>
      </w:tr>
      <w:tr w:rsidR="00C836D0" w:rsidRPr="00C836D0" w:rsidTr="00386935">
        <w:trPr>
          <w:trHeight w:val="283"/>
        </w:trPr>
        <w:tc>
          <w:tcPr>
            <w:tcW w:w="4678" w:type="dxa"/>
          </w:tcPr>
          <w:p w:rsidR="00C836D0" w:rsidRPr="00ED5734" w:rsidRDefault="00ED5734" w:rsidP="005B4D7F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B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оставления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услуги</w:t>
            </w:r>
            <w:r w:rsidR="005B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C45B6" w:rsidRPr="00EC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</w:t>
            </w:r>
            <w:r w:rsidR="00EC45B6" w:rsidRPr="00EC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C45B6" w:rsidRPr="00EC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лений и выдача документов  о с</w:t>
            </w:r>
            <w:r w:rsidR="00EC45B6" w:rsidRPr="00EC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C45B6" w:rsidRPr="00EC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гласовании переустройства и (или) переплан</w:t>
            </w:r>
            <w:r w:rsidR="00EC45B6" w:rsidRPr="00EC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C45B6" w:rsidRPr="00EC45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ровки жилого помещения</w:t>
            </w:r>
            <w:r w:rsidRPr="00ED5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админ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униципального образов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34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</w:t>
            </w:r>
            <w:r w:rsidR="005B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Соловьевский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бургского района </w:t>
            </w:r>
          </w:p>
        </w:tc>
        <w:tc>
          <w:tcPr>
            <w:tcW w:w="5103" w:type="dxa"/>
          </w:tcPr>
          <w:p w:rsidR="00C836D0" w:rsidRPr="00C836D0" w:rsidRDefault="00C836D0" w:rsidP="00C836D0">
            <w:pPr>
              <w:spacing w:after="0" w:line="240" w:lineRule="auto"/>
              <w:ind w:right="-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36D0" w:rsidRDefault="00C836D0" w:rsidP="00C8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78C" w:rsidRDefault="0063478C" w:rsidP="00EC4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19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дерации», Федеральным законом от 27.08.2010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5B4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Соловьевский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Оренбургской области:</w:t>
      </w:r>
    </w:p>
    <w:p w:rsidR="006E1641" w:rsidRDefault="006E1641" w:rsidP="006E1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E00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типовой  А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дминистративный регламент предоставления муниципальной услуги «</w:t>
      </w:r>
      <w:r w:rsidR="00EC45B6" w:rsidRPr="00B05574">
        <w:rPr>
          <w:rFonts w:ascii="Times New Roman" w:hAnsi="Times New Roman" w:cs="Times New Roman"/>
          <w:sz w:val="28"/>
          <w:szCs w:val="28"/>
        </w:rPr>
        <w:t>Прием</w:t>
      </w:r>
      <w:r w:rsidR="00EC45B6">
        <w:rPr>
          <w:rFonts w:ascii="Times New Roman" w:hAnsi="Times New Roman" w:cs="Times New Roman"/>
          <w:sz w:val="28"/>
          <w:szCs w:val="28"/>
        </w:rPr>
        <w:t xml:space="preserve"> заявлений и выдача документов  </w:t>
      </w:r>
      <w:r w:rsidR="00EC45B6" w:rsidRPr="00B05574">
        <w:rPr>
          <w:rFonts w:ascii="Times New Roman" w:hAnsi="Times New Roman" w:cs="Times New Roman"/>
          <w:sz w:val="28"/>
          <w:szCs w:val="28"/>
        </w:rPr>
        <w:t>о согласов</w:t>
      </w:r>
      <w:r w:rsidR="00EC45B6" w:rsidRPr="00B05574">
        <w:rPr>
          <w:rFonts w:ascii="Times New Roman" w:hAnsi="Times New Roman" w:cs="Times New Roman"/>
          <w:sz w:val="28"/>
          <w:szCs w:val="28"/>
        </w:rPr>
        <w:t>а</w:t>
      </w:r>
      <w:r w:rsidR="00EC45B6" w:rsidRPr="00B05574">
        <w:rPr>
          <w:rFonts w:ascii="Times New Roman" w:hAnsi="Times New Roman" w:cs="Times New Roman"/>
          <w:sz w:val="28"/>
          <w:szCs w:val="28"/>
        </w:rPr>
        <w:t>нии переустройства и (или) перепланировки жилого помещения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админ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</w:t>
      </w:r>
      <w:r w:rsidR="005B4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Соловьевский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согласно приложению.</w:t>
      </w:r>
    </w:p>
    <w:p w:rsidR="00EC45B6" w:rsidRPr="006E1641" w:rsidRDefault="00EC45B6" w:rsidP="006E1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C45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технологическую  схему  муниципальной услуги «Прием заявлений и выдача документов  о согласовании переустройства и (или) п</w:t>
      </w:r>
      <w:r w:rsidRPr="00EC45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C45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репланировки жилого помещения» согласно приложению № 2.</w:t>
      </w:r>
    </w:p>
    <w:p w:rsidR="006E1641" w:rsidRPr="006E1641" w:rsidRDefault="00EC45B6" w:rsidP="006E1641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постановление подлежит размещению на официальном сайте муниципального образования </w:t>
      </w:r>
      <w:r w:rsidR="005B4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Соловьевский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Оренбургского района 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Интернет:</w:t>
      </w:r>
      <w:r w:rsidR="005B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соловьёвка.рф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обнародованию путем размещения в специально отведенных местах на территории муниципального образов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 w:rsidR="005B4D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Соловьевский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6E1641" w:rsidRPr="006E1641" w:rsidRDefault="00EC45B6" w:rsidP="006E1641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1641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>.  Считат</w:t>
      </w:r>
      <w:r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утратившим силу приложение № </w:t>
      </w:r>
      <w:r w:rsidR="006109AF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E1641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постановлению адм</w:t>
      </w:r>
      <w:r w:rsidR="006E1641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E1641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муниципального образования </w:t>
      </w:r>
      <w:r w:rsidR="00DF4B31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Соловьевский сельсовет</w:t>
      </w:r>
      <w:r w:rsidR="006E1641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</w:t>
      </w:r>
      <w:r w:rsidR="006E1641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E1641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ского района Оренбургской области  от </w:t>
      </w:r>
      <w:r w:rsidR="00DF4B31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</w:t>
      </w:r>
      <w:r w:rsidR="006E1641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</w:t>
      </w:r>
      <w:r w:rsidR="00DF4B31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6E1641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>-п  «</w:t>
      </w:r>
      <w:r w:rsidR="00DF4B31" w:rsidRPr="00DF4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DF4B31" w:rsidRPr="00D8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регламентов предоставления муниципальных услуг</w:t>
      </w:r>
      <w:r w:rsidR="00191C58" w:rsidRPr="006109AF">
        <w:rPr>
          <w:rFonts w:ascii="Times New Roman" w:hAnsi="Times New Roman" w:cs="Times New Roman"/>
          <w:sz w:val="28"/>
          <w:szCs w:val="28"/>
        </w:rPr>
        <w:t>».</w:t>
      </w:r>
    </w:p>
    <w:p w:rsidR="006E1641" w:rsidRPr="006E1641" w:rsidRDefault="00EC45B6" w:rsidP="006E1641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передаче в уполномоченный о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 исполнительной власти Оренбургской области для включения в облас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регистр муниципальных нормативных правовых актов.</w:t>
      </w:r>
    </w:p>
    <w:p w:rsidR="006E1641" w:rsidRPr="006E1641" w:rsidRDefault="00EC45B6" w:rsidP="006E1641">
      <w:pPr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E1641" w:rsidRPr="006E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6E1641" w:rsidRPr="006E1641" w:rsidRDefault="00EC45B6" w:rsidP="006E1641">
      <w:pPr>
        <w:tabs>
          <w:tab w:val="left" w:pos="1260"/>
          <w:tab w:val="left" w:pos="1440"/>
        </w:tabs>
        <w:spacing w:after="0" w:line="240" w:lineRule="auto"/>
        <w:ind w:firstLine="70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его обнарод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1641"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вания.</w:t>
      </w:r>
    </w:p>
    <w:p w:rsidR="006E1641" w:rsidRPr="006E1641" w:rsidRDefault="006E1641" w:rsidP="006E1641">
      <w:pPr>
        <w:tabs>
          <w:tab w:val="left" w:pos="1260"/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</w:t>
      </w:r>
      <w:r w:rsidR="005B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И.В.Безбородов</w:t>
      </w: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30C77" w:rsidRPr="00830C77" w:rsidRDefault="00830C77" w:rsidP="00830C77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администрации МО Оренбургский район, БУ МФЦ МО Оренбургский район, аппарату Губернатора и Правительства Оренбургской области, специалистам администрации муниципального образования </w:t>
      </w:r>
      <w:r w:rsidR="005B4D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Соловьевский</w:t>
      </w:r>
      <w:r w:rsidRPr="00830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 пр</w:t>
      </w:r>
      <w:r w:rsidRPr="00830C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0C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куратуре района, в дело</w:t>
      </w:r>
    </w:p>
    <w:p w:rsidR="006E1641" w:rsidRPr="006E1641" w:rsidRDefault="006E1641" w:rsidP="006E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E1641" w:rsidRPr="006E1641" w:rsidRDefault="006E1641" w:rsidP="006E1641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6E1641" w:rsidRPr="006E1641" w:rsidRDefault="006E1641" w:rsidP="006E1641">
      <w:pPr>
        <w:rPr>
          <w:rFonts w:ascii="Calibri" w:eastAsia="Calibri" w:hAnsi="Calibri" w:cs="Times New Roman"/>
        </w:rPr>
      </w:pPr>
    </w:p>
    <w:p w:rsidR="006E1641" w:rsidRPr="006E1641" w:rsidRDefault="006E1641" w:rsidP="006E16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6D0" w:rsidRPr="00C836D0" w:rsidRDefault="00C836D0" w:rsidP="00C836D0">
      <w:pPr>
        <w:spacing w:after="0" w:line="240" w:lineRule="auto"/>
        <w:ind w:left="1260" w:hanging="12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BA5AB1" w:rsidRDefault="00BA5AB1"/>
    <w:sectPr w:rsidR="00BA5AB1" w:rsidSect="005B4D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A0" w:rsidRDefault="000E6BA0" w:rsidP="008868D9">
      <w:pPr>
        <w:spacing w:after="0" w:line="240" w:lineRule="auto"/>
      </w:pPr>
      <w:r>
        <w:separator/>
      </w:r>
    </w:p>
  </w:endnote>
  <w:endnote w:type="continuationSeparator" w:id="1">
    <w:p w:rsidR="000E6BA0" w:rsidRDefault="000E6BA0" w:rsidP="0088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D9" w:rsidRDefault="008868D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D9" w:rsidRDefault="008868D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D9" w:rsidRDefault="008868D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A0" w:rsidRDefault="000E6BA0" w:rsidP="008868D9">
      <w:pPr>
        <w:spacing w:after="0" w:line="240" w:lineRule="auto"/>
      </w:pPr>
      <w:r>
        <w:separator/>
      </w:r>
    </w:p>
  </w:footnote>
  <w:footnote w:type="continuationSeparator" w:id="1">
    <w:p w:rsidR="000E6BA0" w:rsidRDefault="000E6BA0" w:rsidP="0088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D9" w:rsidRDefault="008868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232285"/>
      <w:docPartObj>
        <w:docPartGallery w:val="Page Numbers (Top of Page)"/>
        <w:docPartUnique/>
      </w:docPartObj>
    </w:sdtPr>
    <w:sdtContent>
      <w:p w:rsidR="008868D9" w:rsidRDefault="00860A16">
        <w:pPr>
          <w:pStyle w:val="a6"/>
          <w:jc w:val="center"/>
        </w:pPr>
        <w:r>
          <w:fldChar w:fldCharType="begin"/>
        </w:r>
        <w:r w:rsidR="008868D9">
          <w:instrText>PAGE   \* MERGEFORMAT</w:instrText>
        </w:r>
        <w:r>
          <w:fldChar w:fldCharType="separate"/>
        </w:r>
        <w:r w:rsidR="00386935">
          <w:rPr>
            <w:noProof/>
          </w:rPr>
          <w:t>2</w:t>
        </w:r>
        <w:r>
          <w:fldChar w:fldCharType="end"/>
        </w:r>
      </w:p>
    </w:sdtContent>
  </w:sdt>
  <w:p w:rsidR="008868D9" w:rsidRDefault="008868D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D9" w:rsidRDefault="008868D9">
    <w:pPr>
      <w:pStyle w:val="a6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B9D"/>
    <w:rsid w:val="000E6BA0"/>
    <w:rsid w:val="00191C58"/>
    <w:rsid w:val="001C4E64"/>
    <w:rsid w:val="001E1E4E"/>
    <w:rsid w:val="00223D55"/>
    <w:rsid w:val="00236CD1"/>
    <w:rsid w:val="00321E3E"/>
    <w:rsid w:val="00330EE0"/>
    <w:rsid w:val="00330FDE"/>
    <w:rsid w:val="00375454"/>
    <w:rsid w:val="00386935"/>
    <w:rsid w:val="00554476"/>
    <w:rsid w:val="00581A24"/>
    <w:rsid w:val="00594FA0"/>
    <w:rsid w:val="005B4D7F"/>
    <w:rsid w:val="005C55D4"/>
    <w:rsid w:val="005E6070"/>
    <w:rsid w:val="00602167"/>
    <w:rsid w:val="006109AF"/>
    <w:rsid w:val="0063478C"/>
    <w:rsid w:val="0068393F"/>
    <w:rsid w:val="0069023D"/>
    <w:rsid w:val="00694BB4"/>
    <w:rsid w:val="006E0BB8"/>
    <w:rsid w:val="006E1641"/>
    <w:rsid w:val="00720948"/>
    <w:rsid w:val="0074707B"/>
    <w:rsid w:val="007D3B06"/>
    <w:rsid w:val="00830C77"/>
    <w:rsid w:val="00860A16"/>
    <w:rsid w:val="008868D9"/>
    <w:rsid w:val="00915923"/>
    <w:rsid w:val="00996B16"/>
    <w:rsid w:val="00AD05CE"/>
    <w:rsid w:val="00B63C8E"/>
    <w:rsid w:val="00B73B9D"/>
    <w:rsid w:val="00BA5AB1"/>
    <w:rsid w:val="00C27B9F"/>
    <w:rsid w:val="00C75213"/>
    <w:rsid w:val="00C836D0"/>
    <w:rsid w:val="00CB53E4"/>
    <w:rsid w:val="00DF1023"/>
    <w:rsid w:val="00DF1482"/>
    <w:rsid w:val="00DF4B31"/>
    <w:rsid w:val="00E0055D"/>
    <w:rsid w:val="00E40A54"/>
    <w:rsid w:val="00EC45B6"/>
    <w:rsid w:val="00ED5734"/>
    <w:rsid w:val="00EE7D31"/>
    <w:rsid w:val="00F23475"/>
    <w:rsid w:val="00F46FAC"/>
    <w:rsid w:val="00F51EA8"/>
    <w:rsid w:val="00F71FFA"/>
    <w:rsid w:val="00FA5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C58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191C58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91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8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68D9"/>
  </w:style>
  <w:style w:type="paragraph" w:styleId="a8">
    <w:name w:val="footer"/>
    <w:basedOn w:val="a"/>
    <w:link w:val="a9"/>
    <w:uiPriority w:val="99"/>
    <w:unhideWhenUsed/>
    <w:rsid w:val="00886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6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UseR</cp:lastModifiedBy>
  <cp:revision>37</cp:revision>
  <cp:lastPrinted>2019-07-04T05:57:00Z</cp:lastPrinted>
  <dcterms:created xsi:type="dcterms:W3CDTF">2016-08-05T07:43:00Z</dcterms:created>
  <dcterms:modified xsi:type="dcterms:W3CDTF">2019-07-04T05:59:00Z</dcterms:modified>
</cp:coreProperties>
</file>